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70343A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F15547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450D03">
        <w:rPr>
          <w:rFonts w:cstheme="minorHAnsi"/>
          <w:sz w:val="24"/>
          <w:szCs w:val="24"/>
        </w:rPr>
        <w:t xml:space="preserve"> 01 DE ABRIL AL 30 DE JUNIO</w:t>
      </w:r>
      <w:r w:rsidR="0070343A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>PRESIDENCIA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450D03" w:rsidRDefault="00450D0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1 de 10</w:t>
            </w:r>
          </w:p>
          <w:p w:rsidR="003B245A" w:rsidRDefault="003B245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2 de 10</w:t>
            </w:r>
          </w:p>
          <w:p w:rsidR="00450D03" w:rsidRDefault="00450D0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2 de 10</w:t>
            </w:r>
          </w:p>
          <w:p w:rsidR="00714CBA" w:rsidRDefault="00450D0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2 de 10</w:t>
            </w:r>
          </w:p>
          <w:p w:rsidR="003B245A" w:rsidRDefault="008070F1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3 de 10</w:t>
            </w:r>
          </w:p>
          <w:p w:rsidR="004D61F7" w:rsidRDefault="00714CBA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4D61F7">
              <w:rPr>
                <w:rFonts w:cstheme="minorHAnsi"/>
                <w:b/>
                <w:bCs/>
                <w:sz w:val="24"/>
                <w:szCs w:val="24"/>
              </w:rPr>
              <w:t xml:space="preserve">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10</w:t>
            </w:r>
          </w:p>
          <w:p w:rsidR="006542E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10</w:t>
            </w:r>
          </w:p>
          <w:p w:rsidR="00146B47" w:rsidRDefault="00146B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2,3 Hoja 5 de 10</w:t>
            </w:r>
          </w:p>
          <w:p w:rsidR="003B245A" w:rsidRDefault="00D85C2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15547">
              <w:rPr>
                <w:rFonts w:cstheme="minorHAnsi"/>
                <w:b/>
                <w:bCs/>
                <w:sz w:val="24"/>
                <w:szCs w:val="24"/>
              </w:rPr>
              <w:t xml:space="preserve"> Hoja 6 de 10</w:t>
            </w:r>
          </w:p>
          <w:p w:rsidR="00D85C23" w:rsidRDefault="00D85C2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6 de 10</w:t>
            </w:r>
          </w:p>
          <w:p w:rsidR="00D85C23" w:rsidRDefault="00D85C2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10</w:t>
            </w:r>
          </w:p>
          <w:p w:rsidR="006542E7" w:rsidRDefault="00F15547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10 de 10</w:t>
            </w:r>
          </w:p>
          <w:p w:rsidR="00E54520" w:rsidRPr="00623CEC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4520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450D03" w:rsidRDefault="00450D03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requirieron más recursos para cubrir las necesidades de las dependencias.</w:t>
            </w:r>
          </w:p>
          <w:p w:rsidR="004D61F7" w:rsidRDefault="004D61F7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asistió a más reuniones ya que fueron convocadas por el Gobierno del Estado.</w:t>
            </w:r>
          </w:p>
          <w:p w:rsidR="00450D03" w:rsidRDefault="00450D03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Debido a las necesidades que se presentan en el Municipio fue necesario realizar más gestiones.</w:t>
            </w:r>
          </w:p>
          <w:p w:rsidR="00450D03" w:rsidRDefault="00450D03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actividades que se requirió supervisar de acuerdo a las peticiones.</w:t>
            </w:r>
          </w:p>
          <w:p w:rsidR="008070F1" w:rsidRDefault="008070F1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necesarias más reuniones.</w:t>
            </w:r>
          </w:p>
          <w:p w:rsidR="008070F1" w:rsidRDefault="008070F1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actos cívicos y públicos con motivo de las fiestas del 6 de Abril.</w:t>
            </w:r>
          </w:p>
          <w:p w:rsidR="00D82ACC" w:rsidRDefault="00264C58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los requeridos por la ciudadanía.</w:t>
            </w:r>
          </w:p>
          <w:p w:rsidR="00264C58" w:rsidRDefault="008070F1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Fueron las invitaciones que se recibieron para </w:t>
            </w:r>
            <w:r w:rsidR="00146B47">
              <w:rPr>
                <w:rFonts w:cstheme="minorHAnsi"/>
                <w:b/>
                <w:bCs/>
                <w:sz w:val="24"/>
                <w:szCs w:val="24"/>
              </w:rPr>
              <w:t xml:space="preserve"> eventos y reuniones.</w:t>
            </w:r>
          </w:p>
          <w:p w:rsidR="00146B47" w:rsidRDefault="00146B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las reuniones convocadas.</w:t>
            </w:r>
          </w:p>
          <w:p w:rsidR="00146B47" w:rsidRDefault="00146B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reuniones para tratar asuntos de las fiestas del 6 de Abril.</w:t>
            </w:r>
          </w:p>
          <w:p w:rsidR="00146B47" w:rsidRDefault="00146B47" w:rsidP="00146B4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Son los asuntos que se</w:t>
            </w:r>
            <w:r w:rsidR="00D85C23">
              <w:rPr>
                <w:rFonts w:cstheme="minorHAnsi"/>
                <w:b/>
                <w:bCs/>
                <w:sz w:val="24"/>
                <w:szCs w:val="24"/>
              </w:rPr>
              <w:t xml:space="preserve"> requirió turnar.</w:t>
            </w:r>
          </w:p>
          <w:p w:rsidR="00D85C23" w:rsidRDefault="00D85C2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entrevistas para dar a conocer los eventos de las fiestas del 6 de Abril.</w:t>
            </w:r>
          </w:p>
          <w:p w:rsidR="00D85C23" w:rsidRDefault="00D85C2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 se realizaron conferencias, los eventos se dieron a conocer por ruedas de prensa y entrevistas</w:t>
            </w:r>
          </w:p>
          <w:p w:rsidR="00D85C23" w:rsidRDefault="00D85C2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 realizaron más visitas a la comisaría para tratar asuntos con los vecinos.</w:t>
            </w:r>
          </w:p>
          <w:p w:rsidR="00F15547" w:rsidRDefault="00D85C2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Fueron los trámites que se solicitaron por parte de la ciudadanía.</w:t>
            </w:r>
          </w:p>
          <w:p w:rsidR="00D85C23" w:rsidRDefault="00D85C23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15547" w:rsidRDefault="00F15547" w:rsidP="00F155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623CEC" w:rsidRDefault="00D85C23" w:rsidP="00F1554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 manera general se ejerció más recurso a lo programado debido a que las dependencias de OOMAPAS y DIF </w:t>
            </w:r>
            <w:r w:rsidR="00310D80">
              <w:rPr>
                <w:rFonts w:cstheme="minorHAnsi"/>
                <w:b/>
                <w:bCs/>
                <w:sz w:val="24"/>
                <w:szCs w:val="24"/>
              </w:rPr>
              <w:t>requirieron más recursos para solventar sus necesidades.</w:t>
            </w:r>
            <w:r w:rsidR="00AD16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613C7"/>
    <w:rsid w:val="00086051"/>
    <w:rsid w:val="00090A93"/>
    <w:rsid w:val="000C6D49"/>
    <w:rsid w:val="00122B7C"/>
    <w:rsid w:val="00124E5D"/>
    <w:rsid w:val="00146B47"/>
    <w:rsid w:val="001F57E8"/>
    <w:rsid w:val="00245E28"/>
    <w:rsid w:val="00251A41"/>
    <w:rsid w:val="00264C58"/>
    <w:rsid w:val="002B2E1E"/>
    <w:rsid w:val="00310D80"/>
    <w:rsid w:val="0032332A"/>
    <w:rsid w:val="00331476"/>
    <w:rsid w:val="00375DBD"/>
    <w:rsid w:val="00387815"/>
    <w:rsid w:val="003A1EAE"/>
    <w:rsid w:val="003B245A"/>
    <w:rsid w:val="00413CDC"/>
    <w:rsid w:val="00450D03"/>
    <w:rsid w:val="004721CB"/>
    <w:rsid w:val="00481248"/>
    <w:rsid w:val="004D61F7"/>
    <w:rsid w:val="005F5368"/>
    <w:rsid w:val="00623CEC"/>
    <w:rsid w:val="006542E7"/>
    <w:rsid w:val="00677B4B"/>
    <w:rsid w:val="0070343A"/>
    <w:rsid w:val="00714CBA"/>
    <w:rsid w:val="007A797A"/>
    <w:rsid w:val="00801E06"/>
    <w:rsid w:val="0080649B"/>
    <w:rsid w:val="008070F1"/>
    <w:rsid w:val="008115DA"/>
    <w:rsid w:val="00837FAC"/>
    <w:rsid w:val="008C550A"/>
    <w:rsid w:val="008F6589"/>
    <w:rsid w:val="008F7CD3"/>
    <w:rsid w:val="00A03199"/>
    <w:rsid w:val="00A354E1"/>
    <w:rsid w:val="00A97E23"/>
    <w:rsid w:val="00AD16B4"/>
    <w:rsid w:val="00AF0FC2"/>
    <w:rsid w:val="00B82363"/>
    <w:rsid w:val="00C55EA0"/>
    <w:rsid w:val="00CB7976"/>
    <w:rsid w:val="00D12F08"/>
    <w:rsid w:val="00D62569"/>
    <w:rsid w:val="00D82ACC"/>
    <w:rsid w:val="00D85C23"/>
    <w:rsid w:val="00DE4F6E"/>
    <w:rsid w:val="00E02EE1"/>
    <w:rsid w:val="00E474C4"/>
    <w:rsid w:val="00E54520"/>
    <w:rsid w:val="00E87595"/>
    <w:rsid w:val="00EA10CF"/>
    <w:rsid w:val="00EB079B"/>
    <w:rsid w:val="00EB477C"/>
    <w:rsid w:val="00EC251E"/>
    <w:rsid w:val="00F07B93"/>
    <w:rsid w:val="00F15064"/>
    <w:rsid w:val="00F15547"/>
    <w:rsid w:val="00F9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2016-03-03T19:43:00Z</cp:lastPrinted>
  <dcterms:created xsi:type="dcterms:W3CDTF">2016-08-08T21:36:00Z</dcterms:created>
  <dcterms:modified xsi:type="dcterms:W3CDTF">2016-08-08T21:36:00Z</dcterms:modified>
</cp:coreProperties>
</file>